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A3" w:rsidRDefault="003F49A3">
      <w:pPr>
        <w:pStyle w:val="ConsPlusTitle"/>
        <w:jc w:val="center"/>
        <w:outlineLvl w:val="0"/>
      </w:pPr>
      <w:bookmarkStart w:id="0" w:name="_GoBack"/>
      <w:bookmarkEnd w:id="0"/>
      <w:r>
        <w:t>ГЛАВА АДМИНИСТРАЦИИ ОКТЯБРЬСКОГО РАЙОНА ГОРОДА ПЕНЗЫ</w:t>
      </w:r>
    </w:p>
    <w:p w:rsidR="003F49A3" w:rsidRDefault="003F49A3">
      <w:pPr>
        <w:pStyle w:val="ConsPlusTitle"/>
        <w:jc w:val="both"/>
      </w:pPr>
    </w:p>
    <w:p w:rsidR="003F49A3" w:rsidRDefault="003F49A3">
      <w:pPr>
        <w:pStyle w:val="ConsPlusTitle"/>
        <w:jc w:val="center"/>
      </w:pPr>
      <w:r>
        <w:t>ПРИКАЗ</w:t>
      </w:r>
    </w:p>
    <w:p w:rsidR="003F49A3" w:rsidRDefault="003F49A3">
      <w:pPr>
        <w:pStyle w:val="ConsPlusTitle"/>
        <w:jc w:val="center"/>
      </w:pPr>
      <w:r>
        <w:t>от 25 октября 2021 г. N 342</w:t>
      </w:r>
    </w:p>
    <w:p w:rsidR="003F49A3" w:rsidRDefault="003F49A3">
      <w:pPr>
        <w:pStyle w:val="ConsPlusTitle"/>
        <w:jc w:val="both"/>
      </w:pPr>
    </w:p>
    <w:p w:rsidR="003F49A3" w:rsidRDefault="003F49A3">
      <w:pPr>
        <w:pStyle w:val="ConsPlusTitle"/>
        <w:jc w:val="center"/>
      </w:pPr>
      <w:r>
        <w:t xml:space="preserve">О СОЗДАНИИ КОМИССИИ ПО ОБСЛЕДОВАНИЮ </w:t>
      </w:r>
      <w:proofErr w:type="gramStart"/>
      <w:r>
        <w:t>БРОШЕННЫХ</w:t>
      </w:r>
      <w:proofErr w:type="gramEnd"/>
      <w:r>
        <w:t xml:space="preserve"> (БЕСХОЗЯЙНЫХ)</w:t>
      </w:r>
    </w:p>
    <w:p w:rsidR="003F49A3" w:rsidRDefault="003F49A3">
      <w:pPr>
        <w:pStyle w:val="ConsPlusTitle"/>
        <w:jc w:val="center"/>
      </w:pPr>
      <w:r>
        <w:t xml:space="preserve">ТРАНСПОРТНЫХ СРЕДСТВ, ВЫЯВЛЕННЫХ НА ТЕРРИТОРИИ </w:t>
      </w:r>
      <w:proofErr w:type="gramStart"/>
      <w:r>
        <w:t>ОКТЯБРЬСКОГО</w:t>
      </w:r>
      <w:proofErr w:type="gramEnd"/>
    </w:p>
    <w:p w:rsidR="003F49A3" w:rsidRDefault="003F49A3">
      <w:pPr>
        <w:pStyle w:val="ConsPlusTitle"/>
        <w:jc w:val="center"/>
      </w:pPr>
      <w:r>
        <w:t>РАЙОНА ГОРОДА ПЕНЗЫ</w:t>
      </w:r>
    </w:p>
    <w:p w:rsidR="003F49A3" w:rsidRDefault="003F49A3">
      <w:pPr>
        <w:pStyle w:val="ConsPlusNormal"/>
        <w:jc w:val="both"/>
      </w:pPr>
    </w:p>
    <w:p w:rsidR="003F49A3" w:rsidRDefault="003F49A3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пунктами 2.4</w:t>
        </w:r>
      </w:hyperlink>
      <w:r>
        <w:t xml:space="preserve"> и </w:t>
      </w:r>
      <w:hyperlink r:id="rId6" w:history="1">
        <w:r>
          <w:rPr>
            <w:color w:val="0000FF"/>
          </w:rPr>
          <w:t>2.5</w:t>
        </w:r>
      </w:hyperlink>
      <w:r>
        <w:t xml:space="preserve"> Порядка выявления, учета, перемещения, хранения и вскрытия брошенных (бесхозяйных) транспортных средств на территории города Пензы, утвержденного постановлением администрации города Пензы от 26.02.2019 N 311, приказываю:</w:t>
      </w:r>
    </w:p>
    <w:p w:rsidR="003F49A3" w:rsidRDefault="003F49A3">
      <w:pPr>
        <w:pStyle w:val="ConsPlusNormal"/>
        <w:spacing w:before="220"/>
        <w:ind w:firstLine="540"/>
        <w:jc w:val="both"/>
      </w:pPr>
      <w:r>
        <w:t xml:space="preserve">1. Создать комиссию по обследованию брошенных (бесхозяйных) транспортных средств, выявленных на территории Октябрьского района города Пензы, и утвердить ее прилагаемый </w:t>
      </w:r>
      <w:hyperlink w:anchor="P30" w:history="1">
        <w:r>
          <w:rPr>
            <w:color w:val="0000FF"/>
          </w:rPr>
          <w:t>состав</w:t>
        </w:r>
      </w:hyperlink>
      <w:r>
        <w:t>.</w:t>
      </w:r>
    </w:p>
    <w:p w:rsidR="003F49A3" w:rsidRDefault="003F49A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главы администрации Октябрьского района города Пензы от 11.03.2019 N 91 "Об утверждении состава комиссии по обследованию брошенных (бесхозяйных) транспортных средств, расположенных на территории Октябрьского района города Пензы".</w:t>
      </w:r>
    </w:p>
    <w:p w:rsidR="003F49A3" w:rsidRDefault="003F49A3">
      <w:pPr>
        <w:pStyle w:val="ConsPlusNormal"/>
        <w:spacing w:before="220"/>
        <w:ind w:firstLine="540"/>
        <w:jc w:val="both"/>
      </w:pPr>
      <w:r>
        <w:t xml:space="preserve">3. Настоящий приказ опубликовать в муниципальной газете "Пенза" и разместить на </w:t>
      </w:r>
      <w:proofErr w:type="gramStart"/>
      <w:r>
        <w:t>интернет-странице</w:t>
      </w:r>
      <w:proofErr w:type="gramEnd"/>
      <w:r>
        <w:t xml:space="preserve"> администрации Октябрьского района города Пензы официального сайта администрации города Пензы в информационно-телекоммуникационной сети "Интернет".</w:t>
      </w:r>
    </w:p>
    <w:p w:rsidR="003F49A3" w:rsidRDefault="003F49A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главы администрации Октябрьского района города Пензы, координирующего вопросы благоустройства.</w:t>
      </w:r>
    </w:p>
    <w:p w:rsidR="003F49A3" w:rsidRDefault="003F49A3">
      <w:pPr>
        <w:pStyle w:val="ConsPlusNormal"/>
        <w:jc w:val="both"/>
      </w:pPr>
    </w:p>
    <w:p w:rsidR="003F49A3" w:rsidRDefault="003F49A3">
      <w:pPr>
        <w:pStyle w:val="ConsPlusNormal"/>
        <w:jc w:val="right"/>
      </w:pPr>
      <w:r>
        <w:t>Глава администрации</w:t>
      </w:r>
    </w:p>
    <w:p w:rsidR="003F49A3" w:rsidRDefault="003F49A3">
      <w:pPr>
        <w:pStyle w:val="ConsPlusNormal"/>
        <w:jc w:val="right"/>
      </w:pPr>
      <w:r>
        <w:t>А.В.ГРИШИН</w:t>
      </w:r>
    </w:p>
    <w:p w:rsidR="003F49A3" w:rsidRDefault="003F49A3">
      <w:pPr>
        <w:pStyle w:val="ConsPlusNormal"/>
        <w:jc w:val="both"/>
      </w:pPr>
    </w:p>
    <w:p w:rsidR="003F49A3" w:rsidRDefault="003F49A3">
      <w:pPr>
        <w:pStyle w:val="ConsPlusNormal"/>
        <w:jc w:val="both"/>
      </w:pPr>
    </w:p>
    <w:p w:rsidR="003F49A3" w:rsidRDefault="003F49A3">
      <w:pPr>
        <w:pStyle w:val="ConsPlusNormal"/>
        <w:jc w:val="both"/>
      </w:pPr>
    </w:p>
    <w:p w:rsidR="003F49A3" w:rsidRDefault="003F49A3">
      <w:pPr>
        <w:pStyle w:val="ConsPlusNormal"/>
        <w:jc w:val="both"/>
      </w:pPr>
    </w:p>
    <w:p w:rsidR="003F49A3" w:rsidRDefault="003F49A3">
      <w:pPr>
        <w:pStyle w:val="ConsPlusNormal"/>
        <w:jc w:val="both"/>
      </w:pPr>
    </w:p>
    <w:p w:rsidR="003F49A3" w:rsidRDefault="003F49A3">
      <w:pPr>
        <w:pStyle w:val="ConsPlusNormal"/>
        <w:jc w:val="right"/>
        <w:outlineLvl w:val="0"/>
      </w:pPr>
      <w:r>
        <w:t>Утвержден</w:t>
      </w:r>
    </w:p>
    <w:p w:rsidR="003F49A3" w:rsidRDefault="003F49A3">
      <w:pPr>
        <w:pStyle w:val="ConsPlusNormal"/>
        <w:jc w:val="right"/>
      </w:pPr>
      <w:r>
        <w:t>приказом</w:t>
      </w:r>
    </w:p>
    <w:p w:rsidR="003F49A3" w:rsidRDefault="003F49A3">
      <w:pPr>
        <w:pStyle w:val="ConsPlusNormal"/>
        <w:jc w:val="right"/>
      </w:pPr>
      <w:r>
        <w:t>главы администрации</w:t>
      </w:r>
    </w:p>
    <w:p w:rsidR="003F49A3" w:rsidRDefault="003F49A3">
      <w:pPr>
        <w:pStyle w:val="ConsPlusNormal"/>
        <w:jc w:val="right"/>
      </w:pPr>
      <w:r>
        <w:t>Октябрьского района</w:t>
      </w:r>
    </w:p>
    <w:p w:rsidR="003F49A3" w:rsidRDefault="003F49A3">
      <w:pPr>
        <w:pStyle w:val="ConsPlusNormal"/>
        <w:jc w:val="right"/>
      </w:pPr>
      <w:r>
        <w:t>города Пензы</w:t>
      </w:r>
    </w:p>
    <w:p w:rsidR="003F49A3" w:rsidRDefault="003F49A3">
      <w:pPr>
        <w:pStyle w:val="ConsPlusNormal"/>
        <w:jc w:val="right"/>
      </w:pPr>
      <w:r>
        <w:t>от 25 октября 2021 г. N 342</w:t>
      </w:r>
    </w:p>
    <w:p w:rsidR="003F49A3" w:rsidRDefault="003F49A3">
      <w:pPr>
        <w:pStyle w:val="ConsPlusNormal"/>
        <w:jc w:val="both"/>
      </w:pPr>
    </w:p>
    <w:p w:rsidR="003F49A3" w:rsidRDefault="003F49A3">
      <w:pPr>
        <w:pStyle w:val="ConsPlusTitle"/>
        <w:jc w:val="center"/>
      </w:pPr>
      <w:bookmarkStart w:id="1" w:name="P30"/>
      <w:bookmarkEnd w:id="1"/>
      <w:r>
        <w:t>СОСТАВ</w:t>
      </w:r>
    </w:p>
    <w:p w:rsidR="003F49A3" w:rsidRDefault="003F49A3">
      <w:pPr>
        <w:pStyle w:val="ConsPlusTitle"/>
        <w:jc w:val="center"/>
      </w:pPr>
      <w:r>
        <w:t xml:space="preserve">КОМИССИИ ПО ОБСЛЕДОВАНИЮ </w:t>
      </w:r>
      <w:proofErr w:type="gramStart"/>
      <w:r>
        <w:t>БРОШЕННЫХ</w:t>
      </w:r>
      <w:proofErr w:type="gramEnd"/>
      <w:r>
        <w:t xml:space="preserve"> (БЕСХОЗЯЙНЫХ)</w:t>
      </w:r>
    </w:p>
    <w:p w:rsidR="003F49A3" w:rsidRDefault="003F49A3">
      <w:pPr>
        <w:pStyle w:val="ConsPlusTitle"/>
        <w:jc w:val="center"/>
      </w:pPr>
      <w:r>
        <w:t xml:space="preserve">ТРАНСПОРТНЫХ СРЕДСТВ, ВЫЯВЛЕННЫХ НА ТЕРРИТОРИИ </w:t>
      </w:r>
      <w:proofErr w:type="gramStart"/>
      <w:r>
        <w:t>ОКТЯБРЬСКОГО</w:t>
      </w:r>
      <w:proofErr w:type="gramEnd"/>
    </w:p>
    <w:p w:rsidR="003F49A3" w:rsidRDefault="003F49A3">
      <w:pPr>
        <w:pStyle w:val="ConsPlusTitle"/>
        <w:jc w:val="center"/>
      </w:pPr>
      <w:r>
        <w:t>РАЙОНА ГОРОДА ПЕНЗЫ</w:t>
      </w:r>
    </w:p>
    <w:p w:rsidR="003F49A3" w:rsidRDefault="003F49A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5839"/>
      </w:tblGrid>
      <w:tr w:rsidR="003F49A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</w:pPr>
            <w:r>
              <w:t>Волков</w:t>
            </w:r>
          </w:p>
          <w:p w:rsidR="003F49A3" w:rsidRDefault="003F49A3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  <w:jc w:val="both"/>
            </w:pPr>
            <w:r>
              <w:t>заместитель главы администрации Октябрьского района города Пензы (председатель комиссии);</w:t>
            </w:r>
          </w:p>
        </w:tc>
      </w:tr>
      <w:tr w:rsidR="003F49A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</w:pPr>
            <w:r>
              <w:t>Задоян</w:t>
            </w:r>
          </w:p>
          <w:p w:rsidR="003F49A3" w:rsidRDefault="003F49A3">
            <w:pPr>
              <w:pStyle w:val="ConsPlusNormal"/>
            </w:pPr>
            <w:r>
              <w:t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отдела благоустройства территорий администрации Октябрьского района города</w:t>
            </w:r>
            <w:proofErr w:type="gramEnd"/>
            <w:r>
              <w:t xml:space="preserve"> Пензы (заместитель председателя комиссии);</w:t>
            </w:r>
          </w:p>
        </w:tc>
      </w:tr>
      <w:tr w:rsidR="003F49A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</w:pPr>
            <w:r>
              <w:lastRenderedPageBreak/>
              <w:t>Калашников</w:t>
            </w:r>
          </w:p>
          <w:p w:rsidR="003F49A3" w:rsidRDefault="003F49A3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  <w:jc w:val="both"/>
            </w:pPr>
            <w:r>
              <w:t xml:space="preserve">главный специалист </w:t>
            </w:r>
            <w:proofErr w:type="gramStart"/>
            <w:r>
              <w:t>сектора коммунальной инспекции отдела благоустройства территорий администрации Октябрьского района города</w:t>
            </w:r>
            <w:proofErr w:type="gramEnd"/>
            <w:r>
              <w:t xml:space="preserve"> Пензы (секретарь комиссии);</w:t>
            </w:r>
          </w:p>
        </w:tc>
      </w:tr>
      <w:tr w:rsidR="003F49A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</w:pPr>
            <w:r>
              <w:t>Игуменов</w:t>
            </w:r>
          </w:p>
          <w:p w:rsidR="003F49A3" w:rsidRDefault="003F49A3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  <w:jc w:val="both"/>
            </w:pPr>
            <w:r>
              <w:t>главный специалист по мобилизационной работе администрации Октябрьского района города Пензы (член Комиссии);</w:t>
            </w:r>
          </w:p>
        </w:tc>
      </w:tr>
      <w:tr w:rsidR="003F49A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</w:pPr>
            <w:r>
              <w:t>Макаров</w:t>
            </w:r>
          </w:p>
          <w:p w:rsidR="003F49A3" w:rsidRDefault="003F49A3">
            <w:pPr>
              <w:pStyle w:val="ConsPlusNormal"/>
            </w:pPr>
            <w:r>
              <w:t>Виктор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  <w:jc w:val="both"/>
            </w:pPr>
            <w:r>
              <w:t>старший инженер отдела делопроизводства и хозяйственного обеспечения администрации Октябрьского района города Пензы (член Комиссии);</w:t>
            </w:r>
          </w:p>
        </w:tc>
      </w:tr>
      <w:tr w:rsidR="003F49A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</w:pPr>
            <w:r>
              <w:t>представитель отдела муниципального земельного контроля администрации города Пензы (член комиссии) (по согласованию);</w:t>
            </w:r>
          </w:p>
        </w:tc>
      </w:tr>
      <w:tr w:rsidR="003F49A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</w:pPr>
            <w:r>
              <w:t>представитель Управления муниципального имущества города Пензы (член комиссии) (по согласованию);</w:t>
            </w:r>
          </w:p>
        </w:tc>
      </w:tr>
      <w:tr w:rsidR="003F49A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9A3" w:rsidRDefault="003F49A3">
            <w:pPr>
              <w:pStyle w:val="ConsPlusNormal"/>
            </w:pPr>
            <w:r>
              <w:t>сотрудник УМВД по г. Пензе член комиссии) (по согласованию)</w:t>
            </w:r>
          </w:p>
        </w:tc>
      </w:tr>
    </w:tbl>
    <w:p w:rsidR="003F49A3" w:rsidRDefault="003F49A3">
      <w:pPr>
        <w:pStyle w:val="ConsPlusNormal"/>
        <w:jc w:val="both"/>
      </w:pPr>
    </w:p>
    <w:p w:rsidR="003F49A3" w:rsidRDefault="003F49A3">
      <w:pPr>
        <w:pStyle w:val="ConsPlusNormal"/>
        <w:jc w:val="both"/>
      </w:pPr>
    </w:p>
    <w:p w:rsidR="003F49A3" w:rsidRDefault="003F49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42D7" w:rsidRDefault="007042D7"/>
    <w:sectPr w:rsidR="007042D7" w:rsidSect="000B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A3"/>
    <w:rsid w:val="00000F6B"/>
    <w:rsid w:val="003F49A3"/>
    <w:rsid w:val="007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9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6312C416F52A0AC3E6AF5D7F9CFE665BF9AE24A045E41A4727DC143D85F00AAAC2D237ED30B538D439BF4ADCEDEDC831o6H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312C416F52A0AC3E6AF5D7F9CFE665BF9AE24A043E51B422DDC143D85F00AAAC2D237FF30ED34D63BA148DFF8BB9977315E52C98F7B3034CFCF1CoDH3N" TargetMode="External"/><Relationship Id="rId5" Type="http://schemas.openxmlformats.org/officeDocument/2006/relationships/hyperlink" Target="consultantplus://offline/ref=BF6312C416F52A0AC3E6AF5D7F9CFE665BF9AE24A043E51B422DDC143D85F00AAAC2D237FF30ED34D63BA148DCF8BB9977315E52C98F7B3034CFCF1CoDH3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2021-11-22T13:07:00Z</dcterms:created>
  <dcterms:modified xsi:type="dcterms:W3CDTF">2021-11-22T13:08:00Z</dcterms:modified>
</cp:coreProperties>
</file>